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86c511225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0e67a505b4e89"/>
      <w:footerReference xmlns:r="http://schemas.openxmlformats.org/officeDocument/2006/relationships" w:type="default" r:id="R265491485c94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0e67a505b4e89" /><Relationship Type="http://schemas.openxmlformats.org/officeDocument/2006/relationships/footer" Target="/word/footer1.xml" Id="R265491485c944d6e" /></Relationships>
</file>