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0edc856f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35fe545aa4c247ad"/>
      <w:footerReference xmlns:r="http://schemas.openxmlformats.org/officeDocument/2006/relationships" w:type="default" r:id="Rb5064ede4fe1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e545aa4c247ad" /><Relationship Type="http://schemas.openxmlformats.org/officeDocument/2006/relationships/footer" Target="/word/footer1.xml" Id="Rb5064ede4fe14f59" /></Relationships>
</file>